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6EB" w:rsidRDefault="00C216EB" w:rsidP="00C216E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268671" wp14:editId="7C008067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16EB" w:rsidRPr="002463A3" w:rsidRDefault="00C216EB" w:rsidP="00C216E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56785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7/01/31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2686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C216EB" w:rsidRPr="002463A3" w:rsidRDefault="00C216EB" w:rsidP="00C216E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56785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7/01/31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文字の効果と体裁⑥―文字の「反射のオプション」</w:t>
      </w:r>
    </w:p>
    <w:p w:rsidR="00C216EB" w:rsidRPr="00EE090B" w:rsidRDefault="00C216EB" w:rsidP="00C216EB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:rsidR="00C216EB" w:rsidRDefault="00C216EB" w:rsidP="00C216EB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271679E2" wp14:editId="244E8DB3">
            <wp:extent cx="6766560" cy="128016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216EB" w:rsidRPr="00D92399" w:rsidRDefault="00C216EB" w:rsidP="00C216EB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C216EB" w:rsidTr="00061E49">
        <w:tc>
          <w:tcPr>
            <w:tcW w:w="6818" w:type="dxa"/>
          </w:tcPr>
          <w:p w:rsidR="00C216EB" w:rsidRPr="009D0964" w:rsidRDefault="00C216E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9D0964">
              <w:rPr>
                <w:rFonts w:hint="eastAsia"/>
                <w:sz w:val="24"/>
                <w:szCs w:val="24"/>
              </w:rPr>
              <w:t>まず、任意の文字列を入力し、</w:t>
            </w:r>
          </w:p>
          <w:p w:rsidR="00C216EB" w:rsidRPr="009D0964" w:rsidRDefault="00C216E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9D0964">
              <w:rPr>
                <w:rFonts w:hint="eastAsia"/>
                <w:sz w:val="24"/>
                <w:szCs w:val="24"/>
              </w:rPr>
              <w:t>例えば、「反射のオプション」と入力された文字列に、「</w:t>
            </w:r>
            <w:r w:rsidRPr="009D0964">
              <w:rPr>
                <w:rFonts w:hint="eastAsia"/>
                <w:b/>
                <w:sz w:val="24"/>
                <w:szCs w:val="24"/>
              </w:rPr>
              <w:t>文字の効果と体裁</w:t>
            </w:r>
            <w:r w:rsidRPr="009D0964">
              <w:rPr>
                <w:rFonts w:hint="eastAsia"/>
                <w:sz w:val="24"/>
                <w:szCs w:val="24"/>
              </w:rPr>
              <w:t>」から</w:t>
            </w:r>
          </w:p>
          <w:p w:rsidR="00C216EB" w:rsidRDefault="00C216EB" w:rsidP="009D0964">
            <w:pPr>
              <w:spacing w:line="240" w:lineRule="atLeast"/>
              <w:jc w:val="center"/>
            </w:pPr>
            <w:r>
              <w:object w:dxaOrig="4260" w:dyaOrig="12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3pt;height:60.75pt" o:ole="">
                  <v:imagedata r:id="rId8" o:title=""/>
                </v:shape>
                <o:OLEObject Type="Embed" ProgID="PBrush" ShapeID="_x0000_i1025" DrawAspect="Content" ObjectID="_1550819920" r:id="rId9"/>
              </w:object>
            </w:r>
          </w:p>
          <w:p w:rsidR="00C216EB" w:rsidRDefault="00C216EB" w:rsidP="00061E49">
            <w:pPr>
              <w:spacing w:line="240" w:lineRule="atLeast"/>
              <w:jc w:val="left"/>
            </w:pPr>
            <w:r>
              <w:rPr>
                <w:rFonts w:hint="eastAsia"/>
              </w:rPr>
              <w:t>を設定したとします。</w:t>
            </w:r>
          </w:p>
          <w:p w:rsidR="00C216EB" w:rsidRPr="0027011A" w:rsidRDefault="00C216EB" w:rsidP="00061E49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72"/>
                <w:szCs w:val="72"/>
              </w:rPr>
            </w:pPr>
            <w:r w:rsidRPr="00C02080">
              <w:rPr>
                <w:rFonts w:ascii="HG丸ｺﾞｼｯｸM-PRO" w:eastAsia="HG丸ｺﾞｼｯｸM-PRO" w:hAnsi="HG丸ｺﾞｼｯｸM-PRO" w:hint="eastAsia"/>
                <w:b/>
                <w:color w:val="70AD47"/>
                <w:spacing w:val="10"/>
                <w:sz w:val="72"/>
                <w:szCs w:val="72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反射のオプション</w:t>
            </w:r>
          </w:p>
          <w:p w:rsidR="009D0964" w:rsidRDefault="00C216E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9D0964">
              <w:rPr>
                <w:rFonts w:hint="eastAsia"/>
                <w:sz w:val="24"/>
                <w:szCs w:val="24"/>
              </w:rPr>
              <w:t>となります。</w:t>
            </w:r>
          </w:p>
          <w:p w:rsidR="00C216EB" w:rsidRPr="009D0964" w:rsidRDefault="00C216E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9D0964">
              <w:rPr>
                <w:rFonts w:hint="eastAsia"/>
                <w:sz w:val="24"/>
                <w:szCs w:val="24"/>
              </w:rPr>
              <w:t>（効果を見やすくする為、フォントサイズは３６ポイント）</w:t>
            </w:r>
          </w:p>
          <w:p w:rsidR="00C216EB" w:rsidRDefault="00C216EB" w:rsidP="00061E49">
            <w:pPr>
              <w:spacing w:line="240" w:lineRule="atLeast"/>
              <w:jc w:val="left"/>
              <w:rPr>
                <w:sz w:val="20"/>
              </w:rPr>
            </w:pPr>
          </w:p>
          <w:p w:rsidR="00C216EB" w:rsidRPr="00D25181" w:rsidRDefault="00C216EB" w:rsidP="00061E49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highlight w:val="yellow"/>
              </w:rPr>
              <w:t>文字の効果「反射のオプション」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を</w:t>
            </w:r>
            <w:r>
              <w:rPr>
                <w:rFonts w:hint="eastAsia"/>
                <w:b/>
                <w:sz w:val="24"/>
                <w:szCs w:val="24"/>
                <w:highlight w:val="yellow"/>
              </w:rPr>
              <w:t>設定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します</w:t>
            </w:r>
          </w:p>
          <w:p w:rsidR="00C216EB" w:rsidRPr="009D0964" w:rsidRDefault="00C216EB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9D0964">
              <w:rPr>
                <w:rFonts w:hint="eastAsia"/>
                <w:sz w:val="24"/>
                <w:szCs w:val="24"/>
              </w:rPr>
              <w:t>入力した文字列をドラッグで選択します。</w:t>
            </w:r>
          </w:p>
          <w:p w:rsidR="00C216EB" w:rsidRDefault="00C216EB" w:rsidP="00061E49">
            <w:pPr>
              <w:pStyle w:val="a3"/>
              <w:spacing w:line="240" w:lineRule="atLeast"/>
              <w:ind w:leftChars="0" w:left="360"/>
              <w:jc w:val="center"/>
              <w:rPr>
                <w:sz w:val="20"/>
              </w:rPr>
            </w:pPr>
            <w:r>
              <w:object w:dxaOrig="5925" w:dyaOrig="1050">
                <v:shape id="_x0000_i1026" type="#_x0000_t75" style="width:296.25pt;height:52.5pt" o:ole="">
                  <v:imagedata r:id="rId10" o:title=""/>
                </v:shape>
                <o:OLEObject Type="Embed" ProgID="PBrush" ShapeID="_x0000_i1026" DrawAspect="Content" ObjectID="_1550819921" r:id="rId11"/>
              </w:object>
            </w:r>
          </w:p>
          <w:p w:rsidR="00C216EB" w:rsidRPr="009D0964" w:rsidRDefault="00C216EB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9D0964">
              <w:rPr>
                <w:rFonts w:hint="eastAsia"/>
                <w:sz w:val="24"/>
                <w:szCs w:val="24"/>
              </w:rPr>
              <w:t>「</w:t>
            </w:r>
            <w:r w:rsidRPr="009D0964">
              <w:rPr>
                <w:rFonts w:hint="eastAsia"/>
                <w:b/>
                <w:sz w:val="24"/>
                <w:szCs w:val="24"/>
              </w:rPr>
              <w:t>ホーム</w:t>
            </w:r>
            <w:r w:rsidRPr="009D0964">
              <w:rPr>
                <w:rFonts w:hint="eastAsia"/>
                <w:sz w:val="24"/>
                <w:szCs w:val="24"/>
              </w:rPr>
              <w:t>」から「</w:t>
            </w:r>
            <w:r w:rsidRPr="009D0964">
              <w:rPr>
                <w:rFonts w:hint="eastAsia"/>
                <w:b/>
                <w:sz w:val="24"/>
                <w:szCs w:val="24"/>
              </w:rPr>
              <w:t>フォント</w:t>
            </w:r>
            <w:r w:rsidRPr="009D0964">
              <w:rPr>
                <w:rFonts w:hint="eastAsia"/>
                <w:sz w:val="24"/>
                <w:szCs w:val="24"/>
              </w:rPr>
              <w:t>」メニューにある「</w:t>
            </w:r>
            <w:r w:rsidRPr="009D0964">
              <w:rPr>
                <w:rFonts w:hint="eastAsia"/>
                <w:b/>
                <w:color w:val="FF0000"/>
                <w:sz w:val="24"/>
                <w:szCs w:val="24"/>
              </w:rPr>
              <w:t>文字の効果と体裁</w:t>
            </w:r>
            <w:r w:rsidRPr="009D0964">
              <w:rPr>
                <w:rFonts w:hint="eastAsia"/>
                <w:sz w:val="24"/>
                <w:szCs w:val="24"/>
              </w:rPr>
              <w:t>」をクリックし、表示される「</w:t>
            </w:r>
            <w:r w:rsidRPr="009D0964">
              <w:rPr>
                <w:rFonts w:hint="eastAsia"/>
                <w:b/>
                <w:sz w:val="24"/>
                <w:szCs w:val="24"/>
              </w:rPr>
              <w:t>文字の効果</w:t>
            </w:r>
            <w:r w:rsidRPr="009D0964">
              <w:rPr>
                <w:rFonts w:hint="eastAsia"/>
                <w:sz w:val="24"/>
                <w:szCs w:val="24"/>
              </w:rPr>
              <w:t>」メニューから「</w:t>
            </w:r>
            <w:r w:rsidRPr="009D0964">
              <w:rPr>
                <w:rFonts w:hint="eastAsia"/>
                <w:b/>
                <w:sz w:val="24"/>
                <w:szCs w:val="24"/>
              </w:rPr>
              <w:t>反射</w:t>
            </w:r>
            <w:r w:rsidRPr="009D0964">
              <w:rPr>
                <w:rFonts w:hint="eastAsia"/>
                <w:sz w:val="24"/>
                <w:szCs w:val="24"/>
              </w:rPr>
              <w:t>」で「</w:t>
            </w:r>
            <w:r w:rsidRPr="009D0964">
              <w:rPr>
                <w:rFonts w:hint="eastAsia"/>
                <w:b/>
                <w:sz w:val="24"/>
                <w:szCs w:val="24"/>
              </w:rPr>
              <w:t>反射のオプション</w:t>
            </w:r>
            <w:r w:rsidRPr="009D0964">
              <w:rPr>
                <w:rFonts w:hint="eastAsia"/>
                <w:sz w:val="24"/>
                <w:szCs w:val="24"/>
              </w:rPr>
              <w:t>」を選択します。</w:t>
            </w:r>
          </w:p>
          <w:p w:rsidR="00C216EB" w:rsidRPr="009D0964" w:rsidRDefault="00C216EB" w:rsidP="00061E49">
            <w:pPr>
              <w:pStyle w:val="a3"/>
              <w:spacing w:line="240" w:lineRule="atLeast"/>
              <w:ind w:leftChars="0" w:left="360"/>
              <w:jc w:val="left"/>
              <w:rPr>
                <w:sz w:val="24"/>
                <w:szCs w:val="24"/>
              </w:rPr>
            </w:pPr>
            <w:r w:rsidRPr="009D0964">
              <w:rPr>
                <w:rFonts w:hint="eastAsia"/>
                <w:sz w:val="24"/>
                <w:szCs w:val="24"/>
              </w:rPr>
              <w:t>→表示される「</w:t>
            </w:r>
            <w:r w:rsidRPr="009D0964">
              <w:rPr>
                <w:rFonts w:hint="eastAsia"/>
                <w:b/>
                <w:color w:val="FF0000"/>
                <w:sz w:val="24"/>
                <w:szCs w:val="24"/>
              </w:rPr>
              <w:t>文字の効果の設定</w:t>
            </w:r>
            <w:r w:rsidRPr="009D0964">
              <w:rPr>
                <w:rFonts w:hint="eastAsia"/>
                <w:sz w:val="24"/>
                <w:szCs w:val="24"/>
              </w:rPr>
              <w:t>」画面で選択・指定します。</w:t>
            </w:r>
          </w:p>
          <w:p w:rsidR="00C216EB" w:rsidRPr="00B734E4" w:rsidRDefault="009D0964" w:rsidP="00061E49">
            <w:pPr>
              <w:spacing w:line="240" w:lineRule="atLeast"/>
              <w:jc w:val="center"/>
              <w:rPr>
                <w:sz w:val="20"/>
              </w:rPr>
            </w:pPr>
            <w:r>
              <w:object w:dxaOrig="7050" w:dyaOrig="6300">
                <v:shape id="_x0000_i1027" type="#_x0000_t75" style="width:329.95pt;height:294.85pt" o:ole="">
                  <v:imagedata r:id="rId12" o:title=""/>
                </v:shape>
                <o:OLEObject Type="Embed" ProgID="PBrush" ShapeID="_x0000_i1027" DrawAspect="Content" ObjectID="_1550819922" r:id="rId13"/>
              </w:object>
            </w:r>
          </w:p>
        </w:tc>
        <w:tc>
          <w:tcPr>
            <w:tcW w:w="6818" w:type="dxa"/>
          </w:tcPr>
          <w:p w:rsidR="00C216EB" w:rsidRPr="009D0964" w:rsidRDefault="00C216EB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9D0964">
              <w:rPr>
                <w:rFonts w:hint="eastAsia"/>
                <w:sz w:val="24"/>
                <w:szCs w:val="24"/>
              </w:rPr>
              <w:t>例えば、</w:t>
            </w:r>
          </w:p>
          <w:p w:rsidR="00C216EB" w:rsidRDefault="00C216EB" w:rsidP="00061E49">
            <w:pPr>
              <w:spacing w:line="240" w:lineRule="atLeast"/>
              <w:jc w:val="center"/>
            </w:pPr>
            <w:r>
              <w:object w:dxaOrig="5040" w:dyaOrig="4455">
                <v:shape id="_x0000_i1028" type="#_x0000_t75" style="width:252pt;height:222.75pt" o:ole="">
                  <v:imagedata r:id="rId14" o:title=""/>
                </v:shape>
                <o:OLEObject Type="Embed" ProgID="PBrush" ShapeID="_x0000_i1028" DrawAspect="Content" ObjectID="_1550819923" r:id="rId15"/>
              </w:object>
            </w:r>
          </w:p>
          <w:p w:rsidR="00C216EB" w:rsidRPr="009D0964" w:rsidRDefault="00C216EB" w:rsidP="00061E49">
            <w:pPr>
              <w:pStyle w:val="a3"/>
              <w:spacing w:line="240" w:lineRule="atLeast"/>
              <w:ind w:leftChars="0" w:left="360"/>
              <w:jc w:val="left"/>
              <w:rPr>
                <w:sz w:val="24"/>
                <w:szCs w:val="24"/>
              </w:rPr>
            </w:pPr>
            <w:r w:rsidRPr="009D0964">
              <w:rPr>
                <w:rFonts w:hint="eastAsia"/>
                <w:sz w:val="24"/>
                <w:szCs w:val="24"/>
              </w:rPr>
              <w:t>であれば</w:t>
            </w:r>
          </w:p>
          <w:p w:rsidR="00C216EB" w:rsidRPr="003F27D9" w:rsidRDefault="00C216EB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aps/>
                <w:szCs w:val="21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DC6124">
              <w:rPr>
                <w:rFonts w:ascii="HG丸ｺﾞｼｯｸM-PRO" w:eastAsia="HG丸ｺﾞｼｯｸM-PRO" w:hAnsi="HG丸ｺﾞｼｯｸM-PRO" w:hint="eastAsia"/>
                <w:b/>
                <w:color w:val="70AD47"/>
                <w:spacing w:val="10"/>
                <w:sz w:val="72"/>
                <w:szCs w:val="72"/>
                <w14:glow w14:rad="38100">
                  <w14:schemeClr w14:val="accent1">
                    <w14:alpha w14:val="60000"/>
                  </w14:schemeClr>
                </w14:glow>
                <w14:reflection w14:blurRad="0" w14:stA="100000" w14:stPos="0" w14:endA="0" w14:endPos="100000" w14:dist="0" w14:dir="5400000" w14:fadeDir="5400000" w14:sx="100000" w14:sy="-100000" w14:kx="0" w14:ky="0" w14:algn="bl"/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反射のオプション</w:t>
            </w:r>
          </w:p>
          <w:p w:rsidR="00C216EB" w:rsidRPr="009D0964" w:rsidRDefault="00C216EB" w:rsidP="00061E49">
            <w:pPr>
              <w:spacing w:line="240" w:lineRule="atLeast"/>
              <w:jc w:val="center"/>
              <w:rPr>
                <w:b/>
                <w:sz w:val="24"/>
                <w:szCs w:val="24"/>
                <w:shd w:val="clear" w:color="auto" w:fill="C9C9C9" w:themeFill="accent3" w:themeFillTint="99"/>
              </w:rPr>
            </w:pPr>
            <w:r w:rsidRPr="009D0964">
              <w:rPr>
                <w:rFonts w:hint="eastAsia"/>
                <w:b/>
                <w:sz w:val="24"/>
                <w:szCs w:val="24"/>
                <w:shd w:val="clear" w:color="auto" w:fill="C9C9C9" w:themeFill="accent3" w:themeFillTint="99"/>
              </w:rPr>
              <w:t>他、「反射のオプション」メニューで設定してみます。</w:t>
            </w:r>
          </w:p>
          <w:p w:rsidR="00C216EB" w:rsidRDefault="00C216EB" w:rsidP="00061E49">
            <w:pPr>
              <w:spacing w:line="240" w:lineRule="atLeast"/>
              <w:jc w:val="left"/>
              <w:rPr>
                <w:sz w:val="20"/>
              </w:rPr>
            </w:pPr>
          </w:p>
          <w:p w:rsidR="00C216EB" w:rsidRPr="00CC68CC" w:rsidRDefault="00C216EB" w:rsidP="00061E4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C68CC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以下のサンプルで任意に設定してみましょう。</w:t>
            </w:r>
          </w:p>
          <w:p w:rsidR="00C216EB" w:rsidRPr="00CC68CC" w:rsidRDefault="00C216EB" w:rsidP="00061E49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b/>
                <w:color w:val="70AD47"/>
                <w:spacing w:val="10"/>
                <w:sz w:val="24"/>
                <w:szCs w:val="24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</w:p>
          <w:p w:rsidR="00C216EB" w:rsidRDefault="00C216EB" w:rsidP="00061E49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b/>
                <w:color w:val="70AD47"/>
                <w:spacing w:val="10"/>
                <w:sz w:val="72"/>
                <w:szCs w:val="72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  <w:r w:rsidRPr="00C02080">
              <w:rPr>
                <w:rFonts w:ascii="HG丸ｺﾞｼｯｸM-PRO" w:eastAsia="HG丸ｺﾞｼｯｸM-PRO" w:hAnsi="HG丸ｺﾞｼｯｸM-PRO" w:hint="eastAsia"/>
                <w:b/>
                <w:color w:val="70AD47"/>
                <w:spacing w:val="10"/>
                <w:sz w:val="72"/>
                <w:szCs w:val="72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反射のオプション</w:t>
            </w:r>
          </w:p>
          <w:p w:rsidR="00C216EB" w:rsidRPr="00CC68CC" w:rsidRDefault="00C216EB" w:rsidP="00061E49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b/>
                <w:color w:val="70AD47"/>
                <w:spacing w:val="10"/>
                <w:sz w:val="24"/>
                <w:szCs w:val="24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</w:p>
          <w:p w:rsidR="00C216EB" w:rsidRPr="00C216EB" w:rsidRDefault="00C216EB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4472C4" w:themeColor="accent1"/>
                <w:szCs w:val="21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C02080">
              <w:rPr>
                <w:rFonts w:ascii="HG丸ｺﾞｼｯｸM-PRO" w:eastAsia="HG丸ｺﾞｼｯｸM-PRO" w:hAnsi="HG丸ｺﾞｼｯｸM-PRO" w:hint="eastAsia"/>
                <w:b/>
                <w:color w:val="70AD47"/>
                <w:spacing w:val="10"/>
                <w:sz w:val="72"/>
                <w:szCs w:val="72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反射のオプション</w:t>
            </w:r>
          </w:p>
        </w:tc>
      </w:tr>
    </w:tbl>
    <w:p w:rsidR="00C216EB" w:rsidRDefault="00C216EB" w:rsidP="00C216EB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「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で「反射のオプション」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に設定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C216EB" w:rsidRPr="00CC68CC" w:rsidRDefault="00C216EB" w:rsidP="00C216EB">
      <w:pPr>
        <w:spacing w:line="240" w:lineRule="atLeast"/>
        <w:jc w:val="center"/>
        <w:rPr>
          <w:b/>
          <w:sz w:val="24"/>
          <w:szCs w:val="24"/>
        </w:rPr>
      </w:pPr>
      <w:r w:rsidRPr="00CC68CC">
        <w:rPr>
          <w:rFonts w:hint="eastAsia"/>
          <w:b/>
          <w:sz w:val="24"/>
          <w:szCs w:val="24"/>
        </w:rPr>
        <w:t>最初に文字を入力します。</w:t>
      </w:r>
    </w:p>
    <w:p w:rsidR="00C216EB" w:rsidRPr="00315B58" w:rsidRDefault="00C216EB" w:rsidP="00C216EB">
      <w:pPr>
        <w:spacing w:line="220" w:lineRule="exact"/>
        <w:jc w:val="center"/>
        <w:rPr>
          <w:sz w:val="20"/>
        </w:rPr>
      </w:pPr>
    </w:p>
    <w:p w:rsidR="00C216EB" w:rsidRDefault="00C216EB" w:rsidP="00C216EB">
      <w:pPr>
        <w:jc w:val="left"/>
        <w:rPr>
          <w:b/>
          <w:szCs w:val="21"/>
        </w:rPr>
        <w:sectPr w:rsidR="00C216EB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C216EB" w:rsidRDefault="00C216EB" w:rsidP="00C216EB">
      <w:pPr>
        <w:rPr>
          <w:szCs w:val="21"/>
        </w:rPr>
      </w:pPr>
    </w:p>
    <w:p w:rsidR="00C216EB" w:rsidRPr="006C4A73" w:rsidRDefault="00C216EB" w:rsidP="00C216EB">
      <w:pPr>
        <w:jc w:val="center"/>
        <w:rPr>
          <w:rFonts w:ascii="HG正楷書体-PRO" w:eastAsia="HG正楷書体-PRO"/>
          <w:b/>
          <w:sz w:val="72"/>
          <w:szCs w:val="72"/>
        </w:rPr>
      </w:pPr>
      <w:r w:rsidRPr="00C216EB">
        <w:rPr>
          <w:rFonts w:ascii="HG正楷書体-PRO" w:eastAsia="HG正楷書体-PRO" w:hint="eastAsia"/>
          <w:b/>
          <w:outline/>
          <w:color w:val="00B050"/>
          <w:sz w:val="72"/>
          <w:szCs w:val="72"/>
          <w14:shadow w14:blurRad="0" w14:dist="50800" w14:dir="5400000" w14:sx="100000" w14:sy="100000" w14:kx="0" w14:ky="0" w14:algn="tl">
            <w14:srgbClr w14:val="FF0000"/>
          </w14:shadow>
          <w14:reflection w14:blurRad="6350" w14:stA="55000" w14:stPos="0" w14:endA="50" w14:endPos="85000" w14:dist="29997" w14:dir="5400000" w14:fadeDir="5400000" w14:sx="100000" w14:sy="-100000" w14:kx="0" w14:ky="0" w14:algn="bl"/>
          <w14:textOutline w14:w="6604" w14:cap="flat" w14:cmpd="sng" w14:algn="ctr">
            <w14:solidFill>
              <w14:srgbClr w14:val="00B050"/>
            </w14:solidFill>
            <w14:prstDash w14:val="lgDashDot"/>
            <w14:round/>
          </w14:textOutline>
          <w14:textFill>
            <w14:noFill/>
          </w14:textFill>
        </w:rPr>
        <w:t>吾輩は猫である</w:t>
      </w:r>
    </w:p>
    <w:p w:rsidR="00C216EB" w:rsidRDefault="00C216EB" w:rsidP="00C216E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6FDC57AC" wp14:editId="731C5C97">
            <wp:extent cx="3295650" cy="9525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6EB" w:rsidRDefault="00C216EB" w:rsidP="00C216E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2218F77B" wp14:editId="32DAEF71">
            <wp:extent cx="3838575" cy="86677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6EB" w:rsidRDefault="00C216EB" w:rsidP="00C216EB">
      <w:pPr>
        <w:rPr>
          <w:szCs w:val="21"/>
        </w:rPr>
      </w:pPr>
    </w:p>
    <w:p w:rsidR="00C216EB" w:rsidRDefault="00C216EB" w:rsidP="00C216E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1420A004" wp14:editId="42A76463">
            <wp:extent cx="3286125" cy="49530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495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6EB" w:rsidRDefault="00C216EB" w:rsidP="00C216EB">
      <w:pPr>
        <w:rPr>
          <w:szCs w:val="21"/>
        </w:rPr>
      </w:pPr>
    </w:p>
    <w:p w:rsidR="00C216EB" w:rsidRDefault="00C216EB" w:rsidP="00C216EB">
      <w:pPr>
        <w:rPr>
          <w:szCs w:val="21"/>
        </w:rPr>
      </w:pPr>
    </w:p>
    <w:p w:rsidR="00C216EB" w:rsidRDefault="00C216EB" w:rsidP="00C216EB">
      <w:pPr>
        <w:rPr>
          <w:szCs w:val="21"/>
        </w:rPr>
      </w:pPr>
    </w:p>
    <w:p w:rsidR="00C216EB" w:rsidRDefault="00C216EB" w:rsidP="00C216EB">
      <w:pPr>
        <w:rPr>
          <w:szCs w:val="21"/>
        </w:rPr>
      </w:pPr>
    </w:p>
    <w:p w:rsidR="00C216EB" w:rsidRDefault="00C216EB" w:rsidP="00C216EB">
      <w:pPr>
        <w:rPr>
          <w:szCs w:val="21"/>
        </w:rPr>
      </w:pPr>
    </w:p>
    <w:p w:rsidR="00C216EB" w:rsidRDefault="00C216EB" w:rsidP="00C216EB">
      <w:pPr>
        <w:rPr>
          <w:szCs w:val="21"/>
        </w:rPr>
      </w:pPr>
    </w:p>
    <w:p w:rsidR="00C216EB" w:rsidRDefault="00C216EB" w:rsidP="00C216EB">
      <w:pPr>
        <w:rPr>
          <w:szCs w:val="21"/>
        </w:rPr>
      </w:pPr>
    </w:p>
    <w:p w:rsidR="00C216EB" w:rsidRDefault="00C216EB" w:rsidP="00C216EB">
      <w:pPr>
        <w:rPr>
          <w:szCs w:val="21"/>
        </w:rPr>
      </w:pPr>
    </w:p>
    <w:p w:rsidR="00C216EB" w:rsidRDefault="00C216EB" w:rsidP="00C216EB">
      <w:pPr>
        <w:rPr>
          <w:szCs w:val="21"/>
        </w:rPr>
      </w:pPr>
    </w:p>
    <w:p w:rsidR="00C216EB" w:rsidRDefault="00C216EB" w:rsidP="00C216EB">
      <w:pPr>
        <w:rPr>
          <w:szCs w:val="21"/>
        </w:rPr>
      </w:pPr>
    </w:p>
    <w:p w:rsidR="00C216EB" w:rsidRDefault="00C216EB" w:rsidP="00C216EB">
      <w:pPr>
        <w:rPr>
          <w:szCs w:val="21"/>
        </w:rPr>
      </w:pPr>
    </w:p>
    <w:p w:rsidR="00C216EB" w:rsidRDefault="00C216EB" w:rsidP="00C216EB">
      <w:pPr>
        <w:rPr>
          <w:szCs w:val="21"/>
        </w:rPr>
      </w:pPr>
    </w:p>
    <w:p w:rsidR="00C216EB" w:rsidRDefault="00C216EB" w:rsidP="00C216EB">
      <w:pPr>
        <w:rPr>
          <w:szCs w:val="21"/>
        </w:rPr>
      </w:pPr>
    </w:p>
    <w:p w:rsidR="00C216EB" w:rsidRPr="00A6081F" w:rsidRDefault="00C216EB" w:rsidP="00C216EB">
      <w:pPr>
        <w:rPr>
          <w:szCs w:val="21"/>
        </w:rPr>
      </w:pPr>
    </w:p>
    <w:p w:rsidR="00C216EB" w:rsidRDefault="00C216EB" w:rsidP="00C216EB"/>
    <w:p w:rsidR="000D01FC" w:rsidRDefault="00CD179D"/>
    <w:sectPr w:rsidR="000D01FC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79D" w:rsidRDefault="00CD179D" w:rsidP="0056785D">
      <w:pPr>
        <w:spacing w:line="240" w:lineRule="auto"/>
      </w:pPr>
      <w:r>
        <w:separator/>
      </w:r>
    </w:p>
  </w:endnote>
  <w:endnote w:type="continuationSeparator" w:id="0">
    <w:p w:rsidR="00CD179D" w:rsidRDefault="00CD179D" w:rsidP="005678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79D" w:rsidRDefault="00CD179D" w:rsidP="0056785D">
      <w:pPr>
        <w:spacing w:line="240" w:lineRule="auto"/>
      </w:pPr>
      <w:r>
        <w:separator/>
      </w:r>
    </w:p>
  </w:footnote>
  <w:footnote w:type="continuationSeparator" w:id="0">
    <w:p w:rsidR="00CD179D" w:rsidRDefault="00CD179D" w:rsidP="005678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EB"/>
    <w:rsid w:val="003E3AF7"/>
    <w:rsid w:val="0056785D"/>
    <w:rsid w:val="009D0964"/>
    <w:rsid w:val="00BE7B72"/>
    <w:rsid w:val="00C216EB"/>
    <w:rsid w:val="00CD179D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00F546"/>
  <w15:chartTrackingRefBased/>
  <w15:docId w15:val="{1544BE65-90EF-43C9-A4E8-96F16C1B4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216EB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6EB"/>
    <w:pPr>
      <w:ind w:leftChars="400" w:left="840"/>
    </w:pPr>
  </w:style>
  <w:style w:type="table" w:styleId="a4">
    <w:name w:val="Table Grid"/>
    <w:basedOn w:val="a1"/>
    <w:uiPriority w:val="59"/>
    <w:rsid w:val="00C21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678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6785D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678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6785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2017-01-09T06:50:00Z</dcterms:created>
  <dcterms:modified xsi:type="dcterms:W3CDTF">2017-03-12T01:30:00Z</dcterms:modified>
</cp:coreProperties>
</file>